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2F" w:rsidRPr="008C3F9E" w:rsidRDefault="0043202F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43202F" w:rsidRPr="008C3F9E" w:rsidRDefault="00C45330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8C3F9E">
        <w:rPr>
          <w:rFonts w:ascii="Arial" w:hAnsi="Arial" w:cs="Arial"/>
          <w:b/>
          <w:sz w:val="24"/>
          <w:szCs w:val="24"/>
          <w:u w:val="single"/>
          <w:lang w:val="es-ES"/>
        </w:rPr>
        <w:t>5to   TEMARIO EVALUACIÓN DE TRAMO ABRIL</w:t>
      </w:r>
    </w:p>
    <w:p w:rsidR="0043202F" w:rsidRPr="008C3F9E" w:rsidRDefault="0043202F">
      <w:pPr>
        <w:rPr>
          <w:rFonts w:ascii="Arial" w:hAnsi="Arial" w:cs="Arial"/>
          <w:b/>
          <w:sz w:val="24"/>
          <w:szCs w:val="24"/>
          <w:lang w:val="es-ES"/>
        </w:rPr>
      </w:pPr>
      <w:r w:rsidRPr="008C3F9E">
        <w:rPr>
          <w:rFonts w:ascii="Arial" w:hAnsi="Arial" w:cs="Arial"/>
          <w:b/>
          <w:sz w:val="24"/>
          <w:szCs w:val="24"/>
          <w:lang w:val="es-ES"/>
        </w:rPr>
        <w:t>Lengua</w:t>
      </w:r>
      <w:r w:rsidR="00C45330" w:rsidRPr="008C3F9E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           Fecha: </w:t>
      </w:r>
      <w:r w:rsidR="008C3F9E" w:rsidRPr="008C3F9E">
        <w:rPr>
          <w:rFonts w:ascii="Arial" w:hAnsi="Arial" w:cs="Arial"/>
          <w:b/>
          <w:sz w:val="24"/>
          <w:szCs w:val="24"/>
          <w:lang w:val="es-ES"/>
        </w:rPr>
        <w:t>22/04/26</w:t>
      </w:r>
    </w:p>
    <w:p w:rsidR="0043202F" w:rsidRPr="008C3F9E" w:rsidRDefault="0043202F" w:rsidP="008C3F9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 xml:space="preserve">Clasificación </w:t>
      </w:r>
      <w:r w:rsidR="00C45330" w:rsidRPr="008C3F9E">
        <w:rPr>
          <w:rFonts w:ascii="Arial" w:hAnsi="Arial" w:cs="Arial"/>
          <w:sz w:val="24"/>
          <w:szCs w:val="24"/>
          <w:lang w:val="es-ES"/>
        </w:rPr>
        <w:t>semántica</w:t>
      </w:r>
      <w:r w:rsidRPr="008C3F9E">
        <w:rPr>
          <w:rFonts w:ascii="Arial" w:hAnsi="Arial" w:cs="Arial"/>
          <w:sz w:val="24"/>
          <w:szCs w:val="24"/>
          <w:lang w:val="es-ES"/>
        </w:rPr>
        <w:t xml:space="preserve"> de los adjetivos</w:t>
      </w:r>
      <w:r w:rsidR="00C45330" w:rsidRPr="008C3F9E">
        <w:rPr>
          <w:rFonts w:ascii="Arial" w:hAnsi="Arial" w:cs="Arial"/>
          <w:sz w:val="24"/>
          <w:szCs w:val="24"/>
          <w:lang w:val="es-ES"/>
        </w:rPr>
        <w:t xml:space="preserve">: calificativos, gentilicios, numerales, demostrativos. </w:t>
      </w:r>
    </w:p>
    <w:p w:rsidR="0043202F" w:rsidRPr="008C3F9E" w:rsidRDefault="0043202F" w:rsidP="008C3F9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Uso de la mayúscula</w:t>
      </w:r>
    </w:p>
    <w:p w:rsidR="0043202F" w:rsidRDefault="0043202F" w:rsidP="008C3F9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La poesía : comprensión lectora</w:t>
      </w:r>
      <w:r w:rsidR="009164A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847B1" w:rsidRDefault="000847B1" w:rsidP="008C3F9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verbo raíz y desinencia</w:t>
      </w:r>
    </w:p>
    <w:p w:rsidR="0043202F" w:rsidRPr="000847B1" w:rsidRDefault="0043202F" w:rsidP="000847B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0847B1">
        <w:rPr>
          <w:rFonts w:ascii="Arial" w:hAnsi="Arial" w:cs="Arial"/>
          <w:sz w:val="24"/>
          <w:szCs w:val="24"/>
          <w:lang w:val="es-ES"/>
        </w:rPr>
        <w:t>Rima asonante y consona</w:t>
      </w:r>
      <w:r w:rsidR="008C3F9E" w:rsidRPr="000847B1">
        <w:rPr>
          <w:rFonts w:ascii="Arial" w:hAnsi="Arial" w:cs="Arial"/>
          <w:sz w:val="24"/>
          <w:szCs w:val="24"/>
          <w:lang w:val="es-ES"/>
        </w:rPr>
        <w:t>nte</w:t>
      </w:r>
    </w:p>
    <w:p w:rsidR="0043202F" w:rsidRPr="008C3F9E" w:rsidRDefault="00C45330">
      <w:pPr>
        <w:rPr>
          <w:rFonts w:ascii="Arial" w:hAnsi="Arial" w:cs="Arial"/>
          <w:b/>
          <w:sz w:val="24"/>
          <w:szCs w:val="24"/>
          <w:lang w:val="es-ES"/>
        </w:rPr>
      </w:pPr>
      <w:r w:rsidRPr="008C3F9E">
        <w:rPr>
          <w:rFonts w:ascii="Arial" w:hAnsi="Arial" w:cs="Arial"/>
          <w:b/>
          <w:sz w:val="24"/>
          <w:szCs w:val="24"/>
          <w:lang w:val="es-ES"/>
        </w:rPr>
        <w:t>C</w:t>
      </w:r>
      <w:r w:rsidR="0043202F" w:rsidRPr="008C3F9E">
        <w:rPr>
          <w:rFonts w:ascii="Arial" w:hAnsi="Arial" w:cs="Arial"/>
          <w:b/>
          <w:sz w:val="24"/>
          <w:szCs w:val="24"/>
          <w:lang w:val="es-ES"/>
        </w:rPr>
        <w:t>iencias Sociales</w:t>
      </w:r>
      <w:r w:rsidRPr="008C3F9E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Fecha: </w:t>
      </w:r>
      <w:r w:rsidR="008C3F9E" w:rsidRPr="008C3F9E">
        <w:rPr>
          <w:rFonts w:ascii="Arial" w:hAnsi="Arial" w:cs="Arial"/>
          <w:b/>
          <w:sz w:val="24"/>
          <w:szCs w:val="24"/>
          <w:lang w:val="es-ES"/>
        </w:rPr>
        <w:t>24/04/2026</w:t>
      </w:r>
    </w:p>
    <w:p w:rsidR="0043202F" w:rsidRPr="008C3F9E" w:rsidRDefault="0043202F" w:rsidP="008C3F9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El plano y el mapa  elementos</w:t>
      </w:r>
    </w:p>
    <w:p w:rsidR="0043202F" w:rsidRPr="008C3F9E" w:rsidRDefault="0043202F" w:rsidP="008C3F9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Tipos de mapas</w:t>
      </w:r>
    </w:p>
    <w:p w:rsidR="0043202F" w:rsidRPr="008C3F9E" w:rsidRDefault="0043202F" w:rsidP="008C3F9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La Antártida: principales características</w:t>
      </w:r>
    </w:p>
    <w:p w:rsidR="0043202F" w:rsidRPr="008C3F9E" w:rsidRDefault="0043202F" w:rsidP="008C3F9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 xml:space="preserve">Provincias Argentinas y sus capitales </w:t>
      </w:r>
    </w:p>
    <w:p w:rsidR="0043202F" w:rsidRPr="008C3F9E" w:rsidRDefault="0043202F" w:rsidP="008C3F9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 xml:space="preserve">Ubicación geográfica de  Argentina </w:t>
      </w:r>
    </w:p>
    <w:p w:rsidR="0043202F" w:rsidRPr="008C3F9E" w:rsidRDefault="0043202F">
      <w:pPr>
        <w:rPr>
          <w:rFonts w:ascii="Arial" w:hAnsi="Arial" w:cs="Arial"/>
          <w:sz w:val="24"/>
          <w:szCs w:val="24"/>
          <w:lang w:val="es-ES"/>
        </w:rPr>
      </w:pPr>
    </w:p>
    <w:p w:rsidR="00C45330" w:rsidRPr="008C3F9E" w:rsidRDefault="00C45330">
      <w:pPr>
        <w:rPr>
          <w:rFonts w:ascii="Arial" w:hAnsi="Arial" w:cs="Arial"/>
          <w:sz w:val="24"/>
          <w:szCs w:val="24"/>
          <w:lang w:val="es-ES"/>
        </w:rPr>
      </w:pPr>
    </w:p>
    <w:p w:rsidR="00C45330" w:rsidRPr="008C3F9E" w:rsidRDefault="00C45330">
      <w:pPr>
        <w:rPr>
          <w:rFonts w:ascii="Arial" w:hAnsi="Arial" w:cs="Arial"/>
          <w:sz w:val="24"/>
          <w:szCs w:val="24"/>
          <w:lang w:val="es-ES"/>
        </w:rPr>
      </w:pPr>
    </w:p>
    <w:p w:rsidR="00C45330" w:rsidRPr="008C3F9E" w:rsidRDefault="00C45330">
      <w:pPr>
        <w:rPr>
          <w:rFonts w:ascii="Arial" w:hAnsi="Arial" w:cs="Arial"/>
          <w:sz w:val="24"/>
          <w:szCs w:val="24"/>
          <w:lang w:val="es-ES"/>
        </w:rPr>
      </w:pPr>
    </w:p>
    <w:sectPr w:rsidR="00C45330" w:rsidRPr="008C3F9E" w:rsidSect="008C3F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0ED" w:rsidRDefault="00DB00ED" w:rsidP="008C3F9E">
      <w:pPr>
        <w:spacing w:after="0" w:line="240" w:lineRule="auto"/>
      </w:pPr>
      <w:r>
        <w:separator/>
      </w:r>
    </w:p>
  </w:endnote>
  <w:endnote w:type="continuationSeparator" w:id="0">
    <w:p w:rsidR="00DB00ED" w:rsidRDefault="00DB00ED" w:rsidP="008C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0ED" w:rsidRDefault="00DB00ED" w:rsidP="008C3F9E">
      <w:pPr>
        <w:spacing w:after="0" w:line="240" w:lineRule="auto"/>
      </w:pPr>
      <w:r>
        <w:separator/>
      </w:r>
    </w:p>
  </w:footnote>
  <w:footnote w:type="continuationSeparator" w:id="0">
    <w:p w:rsidR="00DB00ED" w:rsidRDefault="00DB00ED" w:rsidP="008C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9E" w:rsidRDefault="008C3F9E" w:rsidP="008C3F9E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3E0A2E48" wp14:editId="7F5A0F8A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69"/>
    <w:multiLevelType w:val="hybridMultilevel"/>
    <w:tmpl w:val="4DCA99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6750"/>
    <w:multiLevelType w:val="hybridMultilevel"/>
    <w:tmpl w:val="80663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6FF4"/>
    <w:multiLevelType w:val="hybridMultilevel"/>
    <w:tmpl w:val="6362F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50B"/>
    <w:multiLevelType w:val="hybridMultilevel"/>
    <w:tmpl w:val="3A22B2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11"/>
    <w:rsid w:val="000847B1"/>
    <w:rsid w:val="001E387E"/>
    <w:rsid w:val="002B60F6"/>
    <w:rsid w:val="0043202F"/>
    <w:rsid w:val="007E16F5"/>
    <w:rsid w:val="008C3F9E"/>
    <w:rsid w:val="009164AB"/>
    <w:rsid w:val="00C11611"/>
    <w:rsid w:val="00C45330"/>
    <w:rsid w:val="00CA2354"/>
    <w:rsid w:val="00D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61AE36-45C3-4B61-B1AC-EB141BE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F9E"/>
  </w:style>
  <w:style w:type="paragraph" w:styleId="Piedepgina">
    <w:name w:val="footer"/>
    <w:basedOn w:val="Normal"/>
    <w:link w:val="PiedepginaCar"/>
    <w:uiPriority w:val="99"/>
    <w:unhideWhenUsed/>
    <w:rsid w:val="008C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9E"/>
  </w:style>
  <w:style w:type="paragraph" w:styleId="Prrafodelista">
    <w:name w:val="List Paragraph"/>
    <w:basedOn w:val="Normal"/>
    <w:uiPriority w:val="34"/>
    <w:qFormat/>
    <w:rsid w:val="008C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2026-03-31T07:46:00Z</dcterms:created>
  <dcterms:modified xsi:type="dcterms:W3CDTF">2026-04-01T00:52:00Z</dcterms:modified>
</cp:coreProperties>
</file>