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7CF" w:rsidRDefault="00A10050" w:rsidP="00EA78A8">
      <w:pPr>
        <w:pStyle w:val="ecxmsonormal"/>
        <w:spacing w:after="0"/>
        <w:jc w:val="center"/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</w:pPr>
      <w:r>
        <w:rPr>
          <w:rFonts w:cstheme="minorHAnsi"/>
          <w:b/>
          <w:bCs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0</wp:posOffset>
            </wp:positionV>
            <wp:extent cx="2981325" cy="1048385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7CF" w:rsidRPr="009B07CF"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  <w:t>FÍSICA - 6º 2</w:t>
      </w:r>
      <w:r w:rsidR="00D72BFA"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  <w:t>da</w:t>
      </w:r>
      <w:r w:rsidR="009B07CF" w:rsidRPr="009B07CF"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  <w:t xml:space="preserve"> (ORIENTACIÓN: CIENCIAS NATURALES)</w:t>
      </w:r>
    </w:p>
    <w:p w:rsidR="00EA78A8" w:rsidRDefault="00EA78A8" w:rsidP="00EA78A8">
      <w:pPr>
        <w:pStyle w:val="ecxmsonormal"/>
        <w:spacing w:after="0"/>
        <w:jc w:val="center"/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</w:pPr>
    </w:p>
    <w:p w:rsidR="00EA78A8" w:rsidRPr="009B07CF" w:rsidRDefault="00EA78A8" w:rsidP="00EA78A8">
      <w:pPr>
        <w:pStyle w:val="ecxmsonormal"/>
        <w:spacing w:after="0"/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</w:pPr>
      <w:r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  <w:t>Profesora</w:t>
      </w:r>
      <w:r w:rsidRPr="00EA78A8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: Sara </w:t>
      </w:r>
      <w:r w:rsidR="005F7469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Inés </w:t>
      </w:r>
      <w:r w:rsidRPr="00EA78A8">
        <w:rPr>
          <w:rFonts w:cstheme="minorHAnsi"/>
          <w:b/>
          <w:bCs/>
          <w:color w:val="000000"/>
          <w:sz w:val="22"/>
          <w:szCs w:val="22"/>
          <w:lang w:val="es-ES"/>
        </w:rPr>
        <w:t>Chequin</w:t>
      </w:r>
    </w:p>
    <w:p w:rsidR="009B07CF" w:rsidRDefault="009B07CF" w:rsidP="009B07CF">
      <w:pPr>
        <w:pStyle w:val="ecxmsonormal"/>
        <w:spacing w:after="0"/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</w:pPr>
      <w:r w:rsidRPr="009B07CF"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  <w:t>Primer cuatrimestre</w:t>
      </w:r>
    </w:p>
    <w:p w:rsidR="00491350" w:rsidRDefault="003E5352" w:rsidP="009B07CF">
      <w:pPr>
        <w:pStyle w:val="ecxmsonormal"/>
        <w:spacing w:after="0"/>
        <w:rPr>
          <w:rFonts w:cstheme="minorHAnsi"/>
          <w:b/>
          <w:bCs/>
          <w:color w:val="000000"/>
          <w:sz w:val="22"/>
          <w:szCs w:val="22"/>
          <w:lang w:val="es-ES"/>
        </w:rPr>
      </w:pPr>
      <w:r>
        <w:rPr>
          <w:rFonts w:cstheme="minorHAnsi"/>
          <w:b/>
          <w:bCs/>
          <w:color w:val="000000"/>
          <w:sz w:val="22"/>
          <w:szCs w:val="22"/>
          <w:u w:val="single"/>
          <w:lang w:val="es-ES"/>
        </w:rPr>
        <w:t>Fecha de evaluación</w:t>
      </w:r>
      <w:r w:rsidRPr="00491350">
        <w:rPr>
          <w:rFonts w:cstheme="minorHAnsi"/>
          <w:bCs/>
          <w:color w:val="000000"/>
          <w:sz w:val="22"/>
          <w:szCs w:val="22"/>
          <w:lang w:val="es-ES"/>
        </w:rPr>
        <w:t xml:space="preserve">: </w:t>
      </w:r>
      <w:r w:rsidR="00D72BFA">
        <w:rPr>
          <w:rFonts w:cstheme="minorHAnsi"/>
          <w:bCs/>
          <w:color w:val="000000"/>
          <w:sz w:val="22"/>
          <w:szCs w:val="22"/>
          <w:lang w:val="es-ES"/>
        </w:rPr>
        <w:t>martes 17 de junio</w:t>
      </w:r>
    </w:p>
    <w:p w:rsidR="00491350" w:rsidRDefault="00491350" w:rsidP="009B07CF">
      <w:pPr>
        <w:pStyle w:val="ecxmsonormal"/>
        <w:spacing w:after="0"/>
        <w:rPr>
          <w:rFonts w:cstheme="minorHAnsi"/>
          <w:b/>
          <w:bCs/>
          <w:color w:val="000000"/>
          <w:sz w:val="22"/>
          <w:szCs w:val="22"/>
          <w:lang w:val="es-ES"/>
        </w:rPr>
      </w:pPr>
    </w:p>
    <w:p w:rsidR="009B07CF" w:rsidRDefault="009B07CF" w:rsidP="009B07CF">
      <w:pPr>
        <w:pStyle w:val="ecxmsonormal"/>
        <w:spacing w:after="0"/>
        <w:rPr>
          <w:rFonts w:cstheme="minorHAnsi"/>
          <w:b/>
          <w:bCs/>
          <w:color w:val="000000"/>
          <w:sz w:val="22"/>
          <w:szCs w:val="22"/>
          <w:lang w:val="es-ES"/>
        </w:rPr>
      </w:pPr>
      <w:r>
        <w:rPr>
          <w:rFonts w:cstheme="minorHAnsi"/>
          <w:b/>
          <w:bCs/>
          <w:color w:val="000000"/>
          <w:sz w:val="22"/>
          <w:szCs w:val="22"/>
          <w:lang w:val="es-ES"/>
        </w:rPr>
        <w:t>Contenidos:</w:t>
      </w:r>
    </w:p>
    <w:p w:rsidR="009B07CF" w:rsidRDefault="009B07CF" w:rsidP="009B07CF">
      <w:pPr>
        <w:tabs>
          <w:tab w:val="left" w:pos="211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B07CF" w:rsidRDefault="009B07CF" w:rsidP="009B07CF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Eje 1</w:t>
      </w:r>
      <w:r>
        <w:rPr>
          <w:rFonts w:asciiTheme="minorHAnsi" w:hAnsiTheme="minorHAnsi" w:cstheme="minorHAnsi"/>
          <w:sz w:val="22"/>
          <w:szCs w:val="22"/>
        </w:rPr>
        <w:t xml:space="preserve">: Energía en el mundo Físico </w:t>
      </w:r>
    </w:p>
    <w:p w:rsidR="009B07CF" w:rsidRDefault="009B07CF" w:rsidP="009B07CF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Energía. Fuentes energéticas. </w:t>
      </w:r>
      <w:r w:rsidR="00A10050">
        <w:rPr>
          <w:rFonts w:asciiTheme="minorHAnsi" w:hAnsiTheme="minorHAnsi" w:cstheme="minorHAnsi"/>
          <w:sz w:val="22"/>
          <w:szCs w:val="22"/>
        </w:rPr>
        <w:t xml:space="preserve">Formas de energía. Clasificación de energías: renovables- no renovables- limpias-contaminantes. </w:t>
      </w:r>
      <w:r>
        <w:rPr>
          <w:rFonts w:asciiTheme="minorHAnsi" w:hAnsiTheme="minorHAnsi" w:cstheme="minorHAnsi"/>
          <w:sz w:val="22"/>
          <w:szCs w:val="22"/>
        </w:rPr>
        <w:t xml:space="preserve">Transformaciones de la energía en la naturaleza.  Aprovechamientos de los recursos energéticos. Los recursos energéticos en nuestro </w:t>
      </w:r>
      <w:r w:rsidR="00A1005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aís. Energía</w:t>
      </w:r>
      <w:r w:rsidR="00A1005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hidroeléctrica</w:t>
      </w:r>
      <w:r w:rsidR="00A1005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Eólica</w:t>
      </w:r>
      <w:r w:rsidR="00A1005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Solar</w:t>
      </w:r>
      <w:r w:rsidR="00A1005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Geotérmicas</w:t>
      </w:r>
      <w:r w:rsidR="00A10050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Nuclear.</w:t>
      </w:r>
      <w:r w:rsidR="00A10050">
        <w:rPr>
          <w:rFonts w:asciiTheme="minorHAnsi" w:hAnsiTheme="minorHAnsi" w:cstheme="minorHAnsi"/>
          <w:sz w:val="22"/>
          <w:szCs w:val="22"/>
        </w:rPr>
        <w:t xml:space="preserve"> Centrales nucleares.</w:t>
      </w:r>
    </w:p>
    <w:p w:rsidR="00DC70A4" w:rsidRDefault="00DC70A4" w:rsidP="009B07CF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70A4" w:rsidRPr="00DC70A4" w:rsidRDefault="00DC70A4" w:rsidP="00DC70A4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0A4">
        <w:rPr>
          <w:rFonts w:asciiTheme="minorHAnsi" w:hAnsiTheme="minorHAnsi" w:cstheme="minorHAnsi"/>
          <w:sz w:val="22"/>
          <w:szCs w:val="22"/>
        </w:rPr>
        <w:t>EJE 2: Interacciones eléctricas y magnéticas</w:t>
      </w:r>
    </w:p>
    <w:p w:rsidR="009B07CF" w:rsidRDefault="00DC70A4" w:rsidP="00DC70A4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0A4">
        <w:rPr>
          <w:rFonts w:asciiTheme="minorHAnsi" w:hAnsiTheme="minorHAnsi" w:cstheme="minorHAnsi"/>
          <w:sz w:val="22"/>
          <w:szCs w:val="22"/>
        </w:rPr>
        <w:t>Electricidad: Electrización por frotamiento. Cargas eléctricas. Buenos y malos conductores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70A4">
        <w:rPr>
          <w:rFonts w:asciiTheme="minorHAnsi" w:hAnsiTheme="minorHAnsi" w:cstheme="minorHAnsi"/>
          <w:sz w:val="22"/>
          <w:szCs w:val="22"/>
        </w:rPr>
        <w:t>la electricidad.</w:t>
      </w:r>
      <w:r w:rsidR="007B25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78A8" w:rsidRDefault="00EA78A8" w:rsidP="009B07CF">
      <w:pPr>
        <w:pStyle w:val="Textoindependiente2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B07CF" w:rsidRDefault="009B07CF" w:rsidP="009B07CF">
      <w:pPr>
        <w:pStyle w:val="Textoindependiente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Criterios de evaluación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EA78A8" w:rsidRPr="00EA78A8" w:rsidRDefault="00EA78A8" w:rsidP="00EA78A8">
      <w:pPr>
        <w:contextualSpacing/>
        <w:rPr>
          <w:rFonts w:asciiTheme="minorHAnsi" w:hAnsiTheme="minorHAnsi" w:cstheme="minorHAnsi"/>
          <w:sz w:val="22"/>
          <w:szCs w:val="22"/>
          <w:lang w:val="es-AR"/>
        </w:rPr>
      </w:pPr>
      <w:r>
        <w:rPr>
          <w:rFonts w:asciiTheme="minorHAnsi" w:hAnsiTheme="minorHAnsi"/>
          <w:lang w:val="es-AR"/>
        </w:rPr>
        <w:t>-</w:t>
      </w:r>
      <w:r w:rsidRPr="00EA78A8">
        <w:rPr>
          <w:rFonts w:asciiTheme="minorHAnsi" w:hAnsiTheme="minorHAnsi" w:cstheme="minorHAnsi"/>
          <w:sz w:val="22"/>
          <w:szCs w:val="22"/>
          <w:lang w:val="es-AR"/>
        </w:rPr>
        <w:t>Se descontará 0.25 puntos al alcanzar 8 errores ortográficos no repetidos.</w:t>
      </w:r>
    </w:p>
    <w:p w:rsidR="00EA78A8" w:rsidRPr="00EA78A8" w:rsidRDefault="00EA78A8" w:rsidP="00EA78A8">
      <w:pPr>
        <w:contextualSpacing/>
        <w:rPr>
          <w:rFonts w:asciiTheme="minorHAnsi" w:hAnsiTheme="minorHAnsi" w:cstheme="minorHAnsi"/>
          <w:sz w:val="22"/>
          <w:szCs w:val="22"/>
          <w:lang w:val="es-AR"/>
        </w:rPr>
      </w:pPr>
      <w:r w:rsidRPr="00EA78A8">
        <w:rPr>
          <w:rFonts w:asciiTheme="minorHAnsi" w:hAnsiTheme="minorHAnsi" w:cstheme="minorHAnsi"/>
          <w:sz w:val="22"/>
          <w:szCs w:val="22"/>
          <w:lang w:val="es-AR"/>
        </w:rPr>
        <w:t>-Se descontará 0.25 puntos si la evaluación no está prolija y legible.</w:t>
      </w:r>
    </w:p>
    <w:p w:rsidR="009B07CF" w:rsidRPr="00EA78A8" w:rsidRDefault="00EA78A8" w:rsidP="009B07CF">
      <w:pPr>
        <w:rPr>
          <w:rFonts w:asciiTheme="minorHAnsi" w:hAnsiTheme="minorHAnsi" w:cstheme="minorHAnsi"/>
          <w:sz w:val="22"/>
          <w:szCs w:val="22"/>
          <w:lang w:val="es-AR" w:eastAsia="en-US"/>
        </w:rPr>
      </w:pPr>
      <w:r w:rsidRPr="00EA78A8">
        <w:rPr>
          <w:rFonts w:asciiTheme="minorHAnsi" w:eastAsia="Calibri" w:hAnsiTheme="minorHAnsi" w:cstheme="minorHAnsi"/>
          <w:sz w:val="22"/>
          <w:szCs w:val="22"/>
        </w:rPr>
        <w:t>-</w:t>
      </w:r>
      <w:r w:rsidR="009B07CF" w:rsidRPr="00EA78A8">
        <w:rPr>
          <w:rFonts w:asciiTheme="minorHAnsi" w:eastAsia="Calibri" w:hAnsiTheme="minorHAnsi" w:cstheme="minorHAnsi"/>
          <w:sz w:val="22"/>
          <w:szCs w:val="22"/>
        </w:rPr>
        <w:t>Coherencia y pertinencia de las respuestas.</w:t>
      </w:r>
    </w:p>
    <w:p w:rsidR="009B07CF" w:rsidRPr="00EA78A8" w:rsidRDefault="009B07CF" w:rsidP="009B07CF">
      <w:pPr>
        <w:rPr>
          <w:rFonts w:asciiTheme="minorHAnsi" w:eastAsia="Calibri" w:hAnsiTheme="minorHAnsi" w:cstheme="minorHAnsi"/>
          <w:sz w:val="22"/>
          <w:szCs w:val="22"/>
        </w:rPr>
      </w:pPr>
      <w:r w:rsidRPr="00EA78A8">
        <w:rPr>
          <w:rFonts w:asciiTheme="minorHAnsi" w:eastAsia="Calibri" w:hAnsiTheme="minorHAnsi" w:cstheme="minorHAnsi"/>
          <w:sz w:val="22"/>
          <w:szCs w:val="22"/>
        </w:rPr>
        <w:t>-Manejo adecuado del contenido con uso de vocabulario técnico.</w:t>
      </w:r>
    </w:p>
    <w:p w:rsidR="009B07CF" w:rsidRDefault="009B07CF" w:rsidP="009B07CF">
      <w:pPr>
        <w:rPr>
          <w:rFonts w:ascii="Calibri" w:eastAsia="Calibri" w:hAnsi="Calibri" w:cs="Calibri"/>
          <w:sz w:val="22"/>
          <w:szCs w:val="22"/>
        </w:rPr>
      </w:pPr>
      <w:r w:rsidRPr="00EA78A8">
        <w:rPr>
          <w:rFonts w:asciiTheme="minorHAnsi" w:eastAsia="Calibri" w:hAnsiTheme="minorHAnsi" w:cstheme="minorHAnsi"/>
          <w:sz w:val="22"/>
          <w:szCs w:val="22"/>
        </w:rPr>
        <w:t>-Correcta</w:t>
      </w:r>
      <w:r>
        <w:rPr>
          <w:rFonts w:ascii="Calibri" w:eastAsia="Calibri" w:hAnsi="Calibri" w:cs="Calibri"/>
          <w:sz w:val="22"/>
          <w:szCs w:val="22"/>
        </w:rPr>
        <w:t xml:space="preserve"> transferencia de los conceptos teóricos a situaciones cotidianas.</w:t>
      </w:r>
    </w:p>
    <w:p w:rsidR="0096532C" w:rsidRPr="009B07CF" w:rsidRDefault="0096532C" w:rsidP="009B07CF"/>
    <w:sectPr w:rsidR="0096532C" w:rsidRPr="009B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 w16cid:durableId="68629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CF"/>
    <w:rsid w:val="00215F02"/>
    <w:rsid w:val="003E5352"/>
    <w:rsid w:val="00491350"/>
    <w:rsid w:val="005F7469"/>
    <w:rsid w:val="007B252E"/>
    <w:rsid w:val="0096532C"/>
    <w:rsid w:val="009965E7"/>
    <w:rsid w:val="009B07CF"/>
    <w:rsid w:val="009E7E85"/>
    <w:rsid w:val="00A10050"/>
    <w:rsid w:val="00CF3A84"/>
    <w:rsid w:val="00D65ECB"/>
    <w:rsid w:val="00D72BFA"/>
    <w:rsid w:val="00DC70A4"/>
    <w:rsid w:val="00E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D6B8D-9FFF-4AB4-B9F7-246D495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9B07CF"/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B07CF"/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paragraph" w:customStyle="1" w:styleId="ecxmsonormal">
    <w:name w:val="ecxmsonormal"/>
    <w:basedOn w:val="Normal"/>
    <w:rsid w:val="009B07CF"/>
    <w:pPr>
      <w:spacing w:after="324" w:line="288" w:lineRule="auto"/>
    </w:pPr>
    <w:rPr>
      <w:rFonts w:asciiTheme="minorHAnsi" w:eastAsiaTheme="minorEastAsia" w:hAnsiTheme="minorHAnsi" w:cstheme="minorBidi"/>
      <w:sz w:val="24"/>
      <w:szCs w:val="24"/>
      <w:lang w:val="es-AR" w:eastAsia="es-AR"/>
    </w:rPr>
  </w:style>
  <w:style w:type="paragraph" w:styleId="Prrafodelista">
    <w:name w:val="List Paragraph"/>
    <w:basedOn w:val="Normal"/>
    <w:qFormat/>
    <w:rsid w:val="00EA78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</dc:creator>
  <cp:keywords/>
  <dc:description/>
  <cp:lastModifiedBy>Usuario</cp:lastModifiedBy>
  <cp:revision>4</cp:revision>
  <cp:lastPrinted>2021-05-18T23:42:00Z</cp:lastPrinted>
  <dcterms:created xsi:type="dcterms:W3CDTF">2025-05-03T23:09:00Z</dcterms:created>
  <dcterms:modified xsi:type="dcterms:W3CDTF">2025-05-23T13:46:00Z</dcterms:modified>
</cp:coreProperties>
</file>